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06E83" w14:textId="24447A27" w:rsidR="003B4490" w:rsidRDefault="00C30279">
      <w:pPr>
        <w:tabs>
          <w:tab w:val="center" w:pos="4539"/>
        </w:tabs>
        <w:spacing w:after="0" w:line="259" w:lineRule="auto"/>
        <w:ind w:left="0" w:firstLine="0"/>
      </w:pPr>
      <w:r>
        <w:t xml:space="preserve"> </w:t>
      </w:r>
      <w:r>
        <w:tab/>
      </w:r>
      <w:r w:rsidR="005F3C19">
        <w:rPr>
          <w:noProof/>
        </w:rPr>
        <w:drawing>
          <wp:anchor distT="0" distB="0" distL="114300" distR="114300" simplePos="0" relativeHeight="251658240" behindDoc="1" locked="0" layoutInCell="1" allowOverlap="1" wp14:anchorId="3C75D7D9" wp14:editId="5B82D5CC">
            <wp:simplePos x="0" y="0"/>
            <wp:positionH relativeFrom="column">
              <wp:posOffset>2200275</wp:posOffset>
            </wp:positionH>
            <wp:positionV relativeFrom="paragraph">
              <wp:posOffset>-1905</wp:posOffset>
            </wp:positionV>
            <wp:extent cx="1371600" cy="1728470"/>
            <wp:effectExtent l="0" t="0" r="0" b="0"/>
            <wp:wrapNone/>
            <wp:docPr id="12651015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71600" cy="1728470"/>
                    </a:xfrm>
                    <a:prstGeom prst="rect">
                      <a:avLst/>
                    </a:prstGeom>
                    <a:noFill/>
                    <a:ln>
                      <a:noFill/>
                    </a:ln>
                  </pic:spPr>
                </pic:pic>
              </a:graphicData>
            </a:graphic>
          </wp:anchor>
        </w:drawing>
      </w:r>
      <w:r>
        <w:t xml:space="preserve"> </w:t>
      </w:r>
    </w:p>
    <w:p w14:paraId="4F5C982B" w14:textId="77777777" w:rsidR="003B4490" w:rsidRDefault="00C30279">
      <w:pPr>
        <w:spacing w:after="165" w:line="259" w:lineRule="auto"/>
        <w:ind w:left="0" w:firstLine="0"/>
      </w:pPr>
      <w:r>
        <w:t xml:space="preserve"> </w:t>
      </w:r>
    </w:p>
    <w:p w14:paraId="1CDFF579" w14:textId="77777777" w:rsidR="00D21427" w:rsidRPr="00D21427" w:rsidRDefault="00D21427" w:rsidP="00D21427">
      <w:pPr>
        <w:spacing w:after="0" w:line="259" w:lineRule="auto"/>
        <w:ind w:left="0" w:firstLine="0"/>
        <w:rPr>
          <w:sz w:val="40"/>
        </w:rPr>
      </w:pPr>
    </w:p>
    <w:p w14:paraId="61A4E8B8" w14:textId="77777777" w:rsidR="005F3C19" w:rsidRDefault="005F3C19" w:rsidP="00D50A3D">
      <w:pPr>
        <w:spacing w:after="0" w:line="259" w:lineRule="auto"/>
        <w:ind w:left="0" w:firstLine="0"/>
        <w:jc w:val="center"/>
        <w:rPr>
          <w:b/>
          <w:bCs/>
          <w:sz w:val="24"/>
          <w:szCs w:val="16"/>
        </w:rPr>
      </w:pPr>
    </w:p>
    <w:p w14:paraId="7A897047" w14:textId="77777777" w:rsidR="005F3C19" w:rsidRDefault="005F3C19" w:rsidP="00D50A3D">
      <w:pPr>
        <w:spacing w:after="0" w:line="259" w:lineRule="auto"/>
        <w:ind w:left="0" w:firstLine="0"/>
        <w:jc w:val="center"/>
        <w:rPr>
          <w:b/>
          <w:bCs/>
          <w:sz w:val="24"/>
          <w:szCs w:val="16"/>
        </w:rPr>
      </w:pPr>
    </w:p>
    <w:p w14:paraId="31B3F979" w14:textId="77777777" w:rsidR="005F3C19" w:rsidRDefault="005F3C19" w:rsidP="00D50A3D">
      <w:pPr>
        <w:spacing w:after="0" w:line="259" w:lineRule="auto"/>
        <w:ind w:left="0" w:firstLine="0"/>
        <w:jc w:val="center"/>
        <w:rPr>
          <w:b/>
          <w:bCs/>
          <w:sz w:val="24"/>
          <w:szCs w:val="16"/>
        </w:rPr>
      </w:pPr>
    </w:p>
    <w:p w14:paraId="383A11A8" w14:textId="77777777" w:rsidR="005F3C19" w:rsidRDefault="005F3C19" w:rsidP="00D50A3D">
      <w:pPr>
        <w:spacing w:after="0" w:line="259" w:lineRule="auto"/>
        <w:ind w:left="0" w:firstLine="0"/>
        <w:jc w:val="center"/>
        <w:rPr>
          <w:b/>
          <w:bCs/>
          <w:sz w:val="24"/>
          <w:szCs w:val="16"/>
        </w:rPr>
      </w:pPr>
    </w:p>
    <w:p w14:paraId="4EE470BF" w14:textId="77777777" w:rsidR="005F3C19" w:rsidRDefault="005F3C19" w:rsidP="00D50A3D">
      <w:pPr>
        <w:spacing w:after="0" w:line="259" w:lineRule="auto"/>
        <w:ind w:left="0" w:firstLine="0"/>
        <w:jc w:val="center"/>
        <w:rPr>
          <w:b/>
          <w:bCs/>
          <w:sz w:val="24"/>
          <w:szCs w:val="16"/>
        </w:rPr>
      </w:pPr>
    </w:p>
    <w:p w14:paraId="6D6F9CB9" w14:textId="26C42C4E" w:rsidR="00D50A3D" w:rsidRPr="00D50A3D" w:rsidRDefault="00D50A3D" w:rsidP="00D50A3D">
      <w:pPr>
        <w:spacing w:after="0" w:line="259" w:lineRule="auto"/>
        <w:ind w:left="0" w:firstLine="0"/>
        <w:jc w:val="center"/>
        <w:rPr>
          <w:b/>
          <w:bCs/>
          <w:sz w:val="24"/>
          <w:szCs w:val="16"/>
        </w:rPr>
      </w:pPr>
      <w:r w:rsidRPr="00D50A3D">
        <w:rPr>
          <w:b/>
          <w:bCs/>
          <w:sz w:val="24"/>
          <w:szCs w:val="16"/>
        </w:rPr>
        <w:t>INVICTA CODE OF CONDUCT</w:t>
      </w:r>
    </w:p>
    <w:p w14:paraId="4D7C9365" w14:textId="77777777" w:rsidR="00D50A3D" w:rsidRDefault="00D50A3D" w:rsidP="00D50A3D">
      <w:pPr>
        <w:spacing w:after="0" w:line="259" w:lineRule="auto"/>
        <w:ind w:left="0" w:firstLine="0"/>
        <w:rPr>
          <w:sz w:val="24"/>
          <w:szCs w:val="16"/>
        </w:rPr>
      </w:pPr>
    </w:p>
    <w:p w14:paraId="0242F14E" w14:textId="77777777" w:rsidR="001E6595" w:rsidRDefault="00D50A3D" w:rsidP="00D50A3D">
      <w:pPr>
        <w:spacing w:after="0" w:line="259" w:lineRule="auto"/>
        <w:ind w:left="0" w:firstLine="0"/>
        <w:rPr>
          <w:sz w:val="24"/>
          <w:szCs w:val="16"/>
        </w:rPr>
      </w:pPr>
      <w:r w:rsidRPr="00D50A3D">
        <w:rPr>
          <w:sz w:val="24"/>
          <w:szCs w:val="16"/>
        </w:rPr>
        <w:t xml:space="preserve">At Invicta, our goal is to provide a welcoming, safe, and </w:t>
      </w:r>
      <w:r>
        <w:rPr>
          <w:sz w:val="24"/>
          <w:szCs w:val="16"/>
        </w:rPr>
        <w:t xml:space="preserve">motivating </w:t>
      </w:r>
      <w:r w:rsidRPr="00D50A3D">
        <w:rPr>
          <w:sz w:val="24"/>
          <w:szCs w:val="16"/>
        </w:rPr>
        <w:t xml:space="preserve">environment where everyone can pursue their goals. This Code of Conduct outlines the standards and </w:t>
      </w:r>
      <w:r w:rsidR="001E6595">
        <w:rPr>
          <w:sz w:val="24"/>
          <w:szCs w:val="16"/>
        </w:rPr>
        <w:t xml:space="preserve">expectations </w:t>
      </w:r>
      <w:r w:rsidRPr="00D50A3D">
        <w:rPr>
          <w:sz w:val="24"/>
          <w:szCs w:val="16"/>
        </w:rPr>
        <w:t xml:space="preserve">for all members and guests. </w:t>
      </w:r>
    </w:p>
    <w:p w14:paraId="106D4D50" w14:textId="77777777" w:rsidR="001E6595" w:rsidRDefault="001E6595" w:rsidP="00D50A3D">
      <w:pPr>
        <w:spacing w:after="0" w:line="259" w:lineRule="auto"/>
        <w:ind w:left="0" w:firstLine="0"/>
        <w:rPr>
          <w:sz w:val="24"/>
          <w:szCs w:val="16"/>
        </w:rPr>
      </w:pPr>
    </w:p>
    <w:p w14:paraId="69BD69B9" w14:textId="6CAAB90E" w:rsidR="00D50A3D" w:rsidRPr="00D50A3D" w:rsidRDefault="00D50A3D" w:rsidP="00D50A3D">
      <w:pPr>
        <w:spacing w:after="0" w:line="259" w:lineRule="auto"/>
        <w:ind w:left="0" w:firstLine="0"/>
        <w:rPr>
          <w:sz w:val="24"/>
          <w:szCs w:val="16"/>
        </w:rPr>
      </w:pPr>
      <w:r w:rsidRPr="00D50A3D">
        <w:rPr>
          <w:sz w:val="24"/>
          <w:szCs w:val="16"/>
        </w:rPr>
        <w:t xml:space="preserve">Your </w:t>
      </w:r>
      <w:r w:rsidR="003402E8">
        <w:rPr>
          <w:sz w:val="24"/>
          <w:szCs w:val="16"/>
        </w:rPr>
        <w:t>cooperation</w:t>
      </w:r>
      <w:r w:rsidRPr="00D50A3D">
        <w:rPr>
          <w:sz w:val="24"/>
          <w:szCs w:val="16"/>
        </w:rPr>
        <w:t xml:space="preserve"> ensures that everyone enjoys their experience. </w:t>
      </w:r>
    </w:p>
    <w:p w14:paraId="293435AD" w14:textId="77777777" w:rsidR="001E6595" w:rsidRDefault="001E6595" w:rsidP="00D50A3D">
      <w:pPr>
        <w:spacing w:after="0" w:line="259" w:lineRule="auto"/>
        <w:ind w:left="0" w:firstLine="0"/>
        <w:rPr>
          <w:sz w:val="24"/>
          <w:szCs w:val="16"/>
        </w:rPr>
      </w:pPr>
    </w:p>
    <w:p w14:paraId="228DD14D" w14:textId="4C3BB24E" w:rsidR="00D50A3D" w:rsidRPr="00D50A3D" w:rsidRDefault="00D50A3D" w:rsidP="00D50A3D">
      <w:pPr>
        <w:spacing w:after="0" w:line="259" w:lineRule="auto"/>
        <w:ind w:left="0" w:firstLine="0"/>
        <w:rPr>
          <w:sz w:val="24"/>
          <w:szCs w:val="16"/>
        </w:rPr>
      </w:pPr>
      <w:r w:rsidRPr="00D50A3D">
        <w:rPr>
          <w:sz w:val="24"/>
          <w:szCs w:val="16"/>
        </w:rPr>
        <w:t xml:space="preserve">1. General Behaviour: </w:t>
      </w:r>
    </w:p>
    <w:p w14:paraId="35A32A73" w14:textId="2539DAC5" w:rsidR="00D50A3D" w:rsidRPr="00D50A3D" w:rsidRDefault="00D50A3D" w:rsidP="00D50A3D">
      <w:pPr>
        <w:pStyle w:val="ListParagraph"/>
        <w:numPr>
          <w:ilvl w:val="0"/>
          <w:numId w:val="4"/>
        </w:numPr>
        <w:spacing w:after="0" w:line="259" w:lineRule="auto"/>
        <w:rPr>
          <w:sz w:val="24"/>
          <w:szCs w:val="16"/>
        </w:rPr>
      </w:pPr>
      <w:r w:rsidRPr="00D50A3D">
        <w:rPr>
          <w:sz w:val="24"/>
          <w:szCs w:val="16"/>
        </w:rPr>
        <w:t xml:space="preserve">Treat everyone with respect and courtesy. </w:t>
      </w:r>
    </w:p>
    <w:p w14:paraId="4FA04F73" w14:textId="2A9D06EB" w:rsidR="00D50A3D" w:rsidRPr="00D50A3D" w:rsidRDefault="00D50A3D" w:rsidP="00D50A3D">
      <w:pPr>
        <w:pStyle w:val="ListParagraph"/>
        <w:numPr>
          <w:ilvl w:val="0"/>
          <w:numId w:val="4"/>
        </w:numPr>
        <w:spacing w:after="0" w:line="259" w:lineRule="auto"/>
        <w:rPr>
          <w:sz w:val="24"/>
          <w:szCs w:val="16"/>
        </w:rPr>
      </w:pPr>
      <w:r w:rsidRPr="00D50A3D">
        <w:rPr>
          <w:sz w:val="24"/>
          <w:szCs w:val="16"/>
        </w:rPr>
        <w:t xml:space="preserve">Use appropriate language; avoid offensive or inappropriate comments. </w:t>
      </w:r>
    </w:p>
    <w:p w14:paraId="5414C82A" w14:textId="0ECB888C" w:rsidR="00D50A3D" w:rsidRPr="00D50A3D" w:rsidRDefault="00D50A3D" w:rsidP="00D50A3D">
      <w:pPr>
        <w:pStyle w:val="ListParagraph"/>
        <w:numPr>
          <w:ilvl w:val="0"/>
          <w:numId w:val="4"/>
        </w:numPr>
        <w:spacing w:after="0" w:line="259" w:lineRule="auto"/>
        <w:rPr>
          <w:sz w:val="24"/>
          <w:szCs w:val="16"/>
        </w:rPr>
      </w:pPr>
      <w:r w:rsidRPr="00D50A3D">
        <w:rPr>
          <w:sz w:val="24"/>
          <w:szCs w:val="16"/>
        </w:rPr>
        <w:t xml:space="preserve">Follow trainer </w:t>
      </w:r>
      <w:r w:rsidR="001E6595">
        <w:rPr>
          <w:sz w:val="24"/>
          <w:szCs w:val="16"/>
        </w:rPr>
        <w:t xml:space="preserve">instructions </w:t>
      </w:r>
      <w:r w:rsidRPr="00D50A3D">
        <w:rPr>
          <w:sz w:val="24"/>
          <w:szCs w:val="16"/>
        </w:rPr>
        <w:t xml:space="preserve">and requests promptly. </w:t>
      </w:r>
    </w:p>
    <w:p w14:paraId="3C4FE7D9" w14:textId="68581779" w:rsidR="00D50A3D" w:rsidRDefault="00D50A3D" w:rsidP="00D50A3D">
      <w:pPr>
        <w:pStyle w:val="ListParagraph"/>
        <w:numPr>
          <w:ilvl w:val="0"/>
          <w:numId w:val="4"/>
        </w:numPr>
        <w:spacing w:after="0" w:line="259" w:lineRule="auto"/>
        <w:rPr>
          <w:sz w:val="24"/>
          <w:szCs w:val="16"/>
        </w:rPr>
      </w:pPr>
      <w:r w:rsidRPr="00D50A3D">
        <w:rPr>
          <w:sz w:val="24"/>
          <w:szCs w:val="16"/>
        </w:rPr>
        <w:t xml:space="preserve">Report any suspicious </w:t>
      </w:r>
      <w:r w:rsidR="001E6595">
        <w:rPr>
          <w:sz w:val="24"/>
          <w:szCs w:val="16"/>
        </w:rPr>
        <w:t>activity</w:t>
      </w:r>
      <w:r w:rsidRPr="00D50A3D">
        <w:rPr>
          <w:sz w:val="24"/>
          <w:szCs w:val="16"/>
        </w:rPr>
        <w:t xml:space="preserve"> or behaviour to an Invicta presidium member. </w:t>
      </w:r>
    </w:p>
    <w:p w14:paraId="513618F5" w14:textId="00258FF0" w:rsidR="00041B6E" w:rsidRDefault="00041B6E" w:rsidP="00D50A3D">
      <w:pPr>
        <w:pStyle w:val="ListParagraph"/>
        <w:numPr>
          <w:ilvl w:val="0"/>
          <w:numId w:val="4"/>
        </w:numPr>
        <w:spacing w:after="0" w:line="259" w:lineRule="auto"/>
        <w:rPr>
          <w:sz w:val="24"/>
          <w:szCs w:val="16"/>
        </w:rPr>
      </w:pPr>
      <w:r>
        <w:rPr>
          <w:sz w:val="24"/>
          <w:szCs w:val="16"/>
        </w:rPr>
        <w:t>Use team communication channels in an appropriate manner</w:t>
      </w:r>
    </w:p>
    <w:p w14:paraId="3DE9B6E4" w14:textId="4C2FD3B8" w:rsidR="00041B6E" w:rsidRPr="00D50A3D" w:rsidRDefault="00041B6E" w:rsidP="00D50A3D">
      <w:pPr>
        <w:pStyle w:val="ListParagraph"/>
        <w:numPr>
          <w:ilvl w:val="0"/>
          <w:numId w:val="4"/>
        </w:numPr>
        <w:spacing w:after="0" w:line="259" w:lineRule="auto"/>
        <w:rPr>
          <w:sz w:val="24"/>
          <w:szCs w:val="16"/>
        </w:rPr>
      </w:pPr>
      <w:r>
        <w:rPr>
          <w:sz w:val="24"/>
          <w:szCs w:val="16"/>
        </w:rPr>
        <w:t>At public events and around training facilities, ensure you represent Invicta positively</w:t>
      </w:r>
      <w:r w:rsidR="00633A31">
        <w:rPr>
          <w:sz w:val="24"/>
          <w:szCs w:val="16"/>
        </w:rPr>
        <w:br/>
      </w:r>
    </w:p>
    <w:p w14:paraId="607E3B95" w14:textId="408D293C" w:rsidR="00D50A3D" w:rsidRPr="00D50A3D" w:rsidRDefault="00D50A3D" w:rsidP="00D50A3D">
      <w:pPr>
        <w:spacing w:after="0" w:line="259" w:lineRule="auto"/>
        <w:ind w:left="0" w:firstLine="0"/>
        <w:rPr>
          <w:sz w:val="24"/>
          <w:szCs w:val="16"/>
        </w:rPr>
      </w:pPr>
      <w:r w:rsidRPr="00D50A3D">
        <w:rPr>
          <w:sz w:val="24"/>
          <w:szCs w:val="16"/>
        </w:rPr>
        <w:t xml:space="preserve">2. </w:t>
      </w:r>
      <w:r w:rsidR="002738DC">
        <w:rPr>
          <w:sz w:val="24"/>
          <w:szCs w:val="16"/>
        </w:rPr>
        <w:t xml:space="preserve">(Soft kit) </w:t>
      </w:r>
      <w:r w:rsidRPr="00D50A3D">
        <w:rPr>
          <w:sz w:val="24"/>
          <w:szCs w:val="16"/>
        </w:rPr>
        <w:t xml:space="preserve">Dress Code: </w:t>
      </w:r>
    </w:p>
    <w:p w14:paraId="65C0B578" w14:textId="464C3A93" w:rsidR="00D50A3D" w:rsidRPr="00022EFA" w:rsidRDefault="00D50A3D" w:rsidP="00022EFA">
      <w:pPr>
        <w:pStyle w:val="ListParagraph"/>
        <w:numPr>
          <w:ilvl w:val="0"/>
          <w:numId w:val="5"/>
        </w:numPr>
        <w:spacing w:after="0" w:line="259" w:lineRule="auto"/>
        <w:rPr>
          <w:sz w:val="24"/>
          <w:szCs w:val="16"/>
        </w:rPr>
      </w:pPr>
      <w:r w:rsidRPr="00022EFA">
        <w:rPr>
          <w:sz w:val="24"/>
          <w:szCs w:val="16"/>
        </w:rPr>
        <w:t xml:space="preserve">Wear appropriate athletic wear, including closed-toe athletic shoes. </w:t>
      </w:r>
    </w:p>
    <w:p w14:paraId="2CFE9D7A" w14:textId="6455D741" w:rsidR="00D50A3D" w:rsidRPr="00022EFA" w:rsidRDefault="00D50A3D" w:rsidP="00022EFA">
      <w:pPr>
        <w:pStyle w:val="ListParagraph"/>
        <w:numPr>
          <w:ilvl w:val="0"/>
          <w:numId w:val="5"/>
        </w:numPr>
        <w:spacing w:after="0" w:line="259" w:lineRule="auto"/>
        <w:rPr>
          <w:sz w:val="24"/>
          <w:szCs w:val="16"/>
        </w:rPr>
      </w:pPr>
      <w:r w:rsidRPr="00022EFA">
        <w:rPr>
          <w:sz w:val="24"/>
          <w:szCs w:val="16"/>
        </w:rPr>
        <w:t xml:space="preserve">Refrain from wearing clothing with offensive images or language. </w:t>
      </w:r>
      <w:r w:rsidR="00633A31">
        <w:rPr>
          <w:sz w:val="24"/>
          <w:szCs w:val="16"/>
        </w:rPr>
        <w:br/>
      </w:r>
    </w:p>
    <w:p w14:paraId="3EEC25D7" w14:textId="77777777" w:rsidR="00D50A3D" w:rsidRPr="00D50A3D" w:rsidRDefault="00D50A3D" w:rsidP="00D50A3D">
      <w:pPr>
        <w:spacing w:after="0" w:line="259" w:lineRule="auto"/>
        <w:ind w:left="0" w:firstLine="0"/>
        <w:rPr>
          <w:sz w:val="24"/>
          <w:szCs w:val="16"/>
        </w:rPr>
      </w:pPr>
      <w:r w:rsidRPr="00D50A3D">
        <w:rPr>
          <w:sz w:val="24"/>
          <w:szCs w:val="16"/>
        </w:rPr>
        <w:t xml:space="preserve">3. Equipment Use: (Clubs or borrowed) </w:t>
      </w:r>
    </w:p>
    <w:p w14:paraId="04747EC1" w14:textId="34D658AC" w:rsidR="00D50A3D" w:rsidRPr="00022EFA" w:rsidRDefault="00D50A3D" w:rsidP="00022EFA">
      <w:pPr>
        <w:pStyle w:val="ListParagraph"/>
        <w:numPr>
          <w:ilvl w:val="0"/>
          <w:numId w:val="5"/>
        </w:numPr>
        <w:spacing w:after="0" w:line="259" w:lineRule="auto"/>
        <w:rPr>
          <w:sz w:val="24"/>
          <w:szCs w:val="16"/>
        </w:rPr>
      </w:pPr>
      <w:r w:rsidRPr="00022EFA">
        <w:rPr>
          <w:sz w:val="24"/>
          <w:szCs w:val="16"/>
        </w:rPr>
        <w:t xml:space="preserve">Clean down equipment </w:t>
      </w:r>
      <w:r w:rsidR="00022EFA" w:rsidRPr="00022EFA">
        <w:rPr>
          <w:sz w:val="24"/>
          <w:szCs w:val="16"/>
        </w:rPr>
        <w:t xml:space="preserve">after </w:t>
      </w:r>
      <w:r w:rsidRPr="00022EFA">
        <w:rPr>
          <w:sz w:val="24"/>
          <w:szCs w:val="16"/>
        </w:rPr>
        <w:t xml:space="preserve">use. </w:t>
      </w:r>
    </w:p>
    <w:p w14:paraId="042F56D5" w14:textId="12595657" w:rsidR="00D50A3D" w:rsidRPr="00022EFA" w:rsidRDefault="00D50A3D" w:rsidP="00022EFA">
      <w:pPr>
        <w:pStyle w:val="ListParagraph"/>
        <w:numPr>
          <w:ilvl w:val="0"/>
          <w:numId w:val="5"/>
        </w:numPr>
        <w:spacing w:after="0" w:line="259" w:lineRule="auto"/>
        <w:rPr>
          <w:sz w:val="24"/>
          <w:szCs w:val="16"/>
        </w:rPr>
      </w:pPr>
      <w:r w:rsidRPr="00022EFA">
        <w:rPr>
          <w:sz w:val="24"/>
          <w:szCs w:val="16"/>
        </w:rPr>
        <w:t xml:space="preserve">Return equipment to its proper place </w:t>
      </w:r>
      <w:r w:rsidR="00022EFA" w:rsidRPr="00022EFA">
        <w:rPr>
          <w:sz w:val="24"/>
          <w:szCs w:val="16"/>
        </w:rPr>
        <w:t xml:space="preserve">after </w:t>
      </w:r>
      <w:r w:rsidRPr="00022EFA">
        <w:rPr>
          <w:sz w:val="24"/>
          <w:szCs w:val="16"/>
        </w:rPr>
        <w:t xml:space="preserve">use, i.e. bags. </w:t>
      </w:r>
    </w:p>
    <w:p w14:paraId="2722DD02" w14:textId="24F8B9BF" w:rsidR="00D50A3D" w:rsidRPr="00022EFA" w:rsidRDefault="00D50A3D" w:rsidP="00022EFA">
      <w:pPr>
        <w:pStyle w:val="ListParagraph"/>
        <w:numPr>
          <w:ilvl w:val="0"/>
          <w:numId w:val="5"/>
        </w:numPr>
        <w:spacing w:after="0" w:line="259" w:lineRule="auto"/>
        <w:rPr>
          <w:sz w:val="24"/>
          <w:szCs w:val="16"/>
        </w:rPr>
      </w:pPr>
      <w:r w:rsidRPr="00022EFA">
        <w:rPr>
          <w:sz w:val="24"/>
          <w:szCs w:val="16"/>
        </w:rPr>
        <w:t xml:space="preserve">Share equipment during busy sessions. </w:t>
      </w:r>
    </w:p>
    <w:p w14:paraId="7F854EF8" w14:textId="33627CAD" w:rsidR="00D50A3D" w:rsidRPr="00022EFA" w:rsidRDefault="00D50A3D" w:rsidP="00022EFA">
      <w:pPr>
        <w:pStyle w:val="ListParagraph"/>
        <w:numPr>
          <w:ilvl w:val="0"/>
          <w:numId w:val="5"/>
        </w:numPr>
        <w:spacing w:after="0" w:line="259" w:lineRule="auto"/>
        <w:rPr>
          <w:sz w:val="24"/>
          <w:szCs w:val="16"/>
        </w:rPr>
      </w:pPr>
      <w:r w:rsidRPr="00022EFA">
        <w:rPr>
          <w:sz w:val="24"/>
          <w:szCs w:val="16"/>
        </w:rPr>
        <w:t xml:space="preserve">Report damaged equipment to Invicta presidium member. </w:t>
      </w:r>
      <w:r w:rsidR="00633A31">
        <w:rPr>
          <w:sz w:val="24"/>
          <w:szCs w:val="16"/>
        </w:rPr>
        <w:br/>
      </w:r>
    </w:p>
    <w:p w14:paraId="3833779B" w14:textId="77777777" w:rsidR="00D50A3D" w:rsidRPr="00D50A3D" w:rsidRDefault="00D50A3D" w:rsidP="00D50A3D">
      <w:pPr>
        <w:spacing w:after="0" w:line="259" w:lineRule="auto"/>
        <w:ind w:left="0" w:firstLine="0"/>
        <w:rPr>
          <w:sz w:val="24"/>
          <w:szCs w:val="16"/>
        </w:rPr>
      </w:pPr>
      <w:r w:rsidRPr="00D50A3D">
        <w:rPr>
          <w:sz w:val="24"/>
          <w:szCs w:val="16"/>
        </w:rPr>
        <w:t xml:space="preserve">4. Safety and Hygiene: </w:t>
      </w:r>
    </w:p>
    <w:p w14:paraId="2980445C" w14:textId="71724DFE" w:rsidR="00D50A3D" w:rsidRPr="00022EFA" w:rsidRDefault="00D50A3D" w:rsidP="00022EFA">
      <w:pPr>
        <w:pStyle w:val="ListParagraph"/>
        <w:numPr>
          <w:ilvl w:val="0"/>
          <w:numId w:val="5"/>
        </w:numPr>
        <w:spacing w:after="0" w:line="259" w:lineRule="auto"/>
        <w:rPr>
          <w:sz w:val="24"/>
          <w:szCs w:val="16"/>
        </w:rPr>
      </w:pPr>
      <w:r w:rsidRPr="00022EFA">
        <w:rPr>
          <w:sz w:val="24"/>
          <w:szCs w:val="16"/>
        </w:rPr>
        <w:t xml:space="preserve">Follow proper exercise techniques to prevent injuries. </w:t>
      </w:r>
    </w:p>
    <w:p w14:paraId="38CB491A" w14:textId="11779381" w:rsidR="00D50A3D" w:rsidRPr="00022EFA" w:rsidRDefault="00D50A3D" w:rsidP="00022EFA">
      <w:pPr>
        <w:pStyle w:val="ListParagraph"/>
        <w:numPr>
          <w:ilvl w:val="0"/>
          <w:numId w:val="5"/>
        </w:numPr>
        <w:spacing w:after="0" w:line="259" w:lineRule="auto"/>
        <w:rPr>
          <w:sz w:val="24"/>
          <w:szCs w:val="16"/>
        </w:rPr>
      </w:pPr>
      <w:r w:rsidRPr="00022EFA">
        <w:rPr>
          <w:sz w:val="24"/>
          <w:szCs w:val="16"/>
        </w:rPr>
        <w:t xml:space="preserve">Refrain from using the training if sick or experiencing symptoms of illness. </w:t>
      </w:r>
      <w:r w:rsidR="00633A31">
        <w:rPr>
          <w:sz w:val="24"/>
          <w:szCs w:val="16"/>
        </w:rPr>
        <w:br/>
      </w:r>
    </w:p>
    <w:p w14:paraId="69C02F74" w14:textId="77777777" w:rsidR="00D50A3D" w:rsidRPr="00D50A3D" w:rsidRDefault="00D50A3D" w:rsidP="00D50A3D">
      <w:pPr>
        <w:spacing w:after="0" w:line="259" w:lineRule="auto"/>
        <w:ind w:left="0" w:firstLine="0"/>
        <w:rPr>
          <w:sz w:val="24"/>
          <w:szCs w:val="16"/>
        </w:rPr>
      </w:pPr>
      <w:r w:rsidRPr="00D50A3D">
        <w:rPr>
          <w:sz w:val="24"/>
          <w:szCs w:val="16"/>
        </w:rPr>
        <w:t xml:space="preserve">6. Personal Belongings: </w:t>
      </w:r>
    </w:p>
    <w:p w14:paraId="0CE95A26" w14:textId="6C789DBE" w:rsidR="00D50A3D" w:rsidRDefault="00D50A3D" w:rsidP="00022EFA">
      <w:pPr>
        <w:pStyle w:val="ListParagraph"/>
        <w:numPr>
          <w:ilvl w:val="0"/>
          <w:numId w:val="5"/>
        </w:numPr>
        <w:spacing w:after="0" w:line="259" w:lineRule="auto"/>
        <w:rPr>
          <w:sz w:val="24"/>
          <w:szCs w:val="16"/>
        </w:rPr>
      </w:pPr>
      <w:r w:rsidRPr="00022EFA">
        <w:rPr>
          <w:sz w:val="24"/>
          <w:szCs w:val="16"/>
        </w:rPr>
        <w:t xml:space="preserve">Personal items are your responsibility. Invicta is not responsible for lost or stolen items. </w:t>
      </w:r>
    </w:p>
    <w:p w14:paraId="4839D27A" w14:textId="36B119D9" w:rsidR="005F3C19" w:rsidRDefault="005F3C19" w:rsidP="00022EFA">
      <w:pPr>
        <w:pStyle w:val="ListParagraph"/>
        <w:numPr>
          <w:ilvl w:val="0"/>
          <w:numId w:val="5"/>
        </w:numPr>
        <w:spacing w:after="0" w:line="259" w:lineRule="auto"/>
        <w:rPr>
          <w:sz w:val="24"/>
          <w:szCs w:val="16"/>
        </w:rPr>
      </w:pPr>
      <w:r>
        <w:rPr>
          <w:sz w:val="24"/>
          <w:szCs w:val="16"/>
        </w:rPr>
        <w:t xml:space="preserve">Invicta Medieval Combat Ltd takes no responsibility for </w:t>
      </w:r>
      <w:r w:rsidR="00163284">
        <w:rPr>
          <w:sz w:val="24"/>
          <w:szCs w:val="16"/>
        </w:rPr>
        <w:t xml:space="preserve">personal </w:t>
      </w:r>
      <w:r>
        <w:rPr>
          <w:sz w:val="24"/>
          <w:szCs w:val="16"/>
        </w:rPr>
        <w:t>items left o</w:t>
      </w:r>
      <w:r w:rsidR="003D01CC">
        <w:rPr>
          <w:sz w:val="24"/>
          <w:szCs w:val="16"/>
        </w:rPr>
        <w:t>n our premises</w:t>
      </w:r>
    </w:p>
    <w:p w14:paraId="66BD0780" w14:textId="77777777" w:rsidR="00633A31" w:rsidRPr="004347A9" w:rsidRDefault="00633A31" w:rsidP="00633A31">
      <w:pPr>
        <w:pStyle w:val="ListParagraph"/>
        <w:numPr>
          <w:ilvl w:val="0"/>
          <w:numId w:val="5"/>
        </w:numPr>
        <w:spacing w:before="100" w:beforeAutospacing="1" w:after="100" w:afterAutospacing="1" w:line="240" w:lineRule="auto"/>
        <w:rPr>
          <w:color w:val="auto"/>
          <w:kern w:val="0"/>
          <w:sz w:val="24"/>
          <w14:ligatures w14:val="none"/>
        </w:rPr>
      </w:pPr>
      <w:r w:rsidRPr="004347A9">
        <w:rPr>
          <w:color w:val="auto"/>
          <w:kern w:val="0"/>
          <w:sz w:val="24"/>
          <w14:ligatures w14:val="none"/>
        </w:rPr>
        <w:t>Members are responsible for removing and collecting their personal property from Club premises. Personal items should not be left or stored at Club premises without prior permission from the Presidium.</w:t>
      </w:r>
    </w:p>
    <w:p w14:paraId="7CD5A82A" w14:textId="77777777" w:rsidR="00633A31" w:rsidRPr="004347A9" w:rsidRDefault="00633A31" w:rsidP="00633A31">
      <w:pPr>
        <w:pStyle w:val="ListParagraph"/>
        <w:numPr>
          <w:ilvl w:val="0"/>
          <w:numId w:val="5"/>
        </w:numPr>
        <w:spacing w:before="100" w:beforeAutospacing="1" w:after="100" w:afterAutospacing="1" w:line="240" w:lineRule="auto"/>
        <w:rPr>
          <w:color w:val="auto"/>
          <w:kern w:val="0"/>
          <w:sz w:val="24"/>
          <w14:ligatures w14:val="none"/>
        </w:rPr>
      </w:pPr>
      <w:r w:rsidRPr="004347A9">
        <w:rPr>
          <w:color w:val="auto"/>
          <w:kern w:val="0"/>
          <w:sz w:val="24"/>
          <w14:ligatures w14:val="none"/>
        </w:rPr>
        <w:lastRenderedPageBreak/>
        <w:t>This includes personal equipment, items purchased through Club-organised group orders, property belonging to former members, and items which were initially stored with permission but which the Presidium has subsequently requested be removed.</w:t>
      </w:r>
    </w:p>
    <w:p w14:paraId="2BA15E54" w14:textId="77777777" w:rsidR="00633A31" w:rsidRPr="004347A9" w:rsidRDefault="00633A31" w:rsidP="00633A31">
      <w:pPr>
        <w:pStyle w:val="ListParagraph"/>
        <w:numPr>
          <w:ilvl w:val="0"/>
          <w:numId w:val="5"/>
        </w:numPr>
        <w:spacing w:before="100" w:beforeAutospacing="1" w:after="100" w:afterAutospacing="1" w:line="240" w:lineRule="auto"/>
        <w:rPr>
          <w:color w:val="auto"/>
          <w:kern w:val="0"/>
          <w:sz w:val="24"/>
          <w14:ligatures w14:val="none"/>
        </w:rPr>
      </w:pPr>
      <w:r w:rsidRPr="004347A9">
        <w:rPr>
          <w:color w:val="auto"/>
          <w:kern w:val="0"/>
          <w:sz w:val="24"/>
          <w14:ligatures w14:val="none"/>
        </w:rPr>
        <w:t>Where an item needs to be collected or removed, the Club will make reasonable efforts to contact the owner. Members will normally be given 90 days from initial written notification to collect their property or arrange an alternative with the Club. If it remains uncollected, a final written notice providing a further 28 days may be issued.</w:t>
      </w:r>
    </w:p>
    <w:p w14:paraId="68AC74C9" w14:textId="77777777" w:rsidR="00633A31" w:rsidRPr="004347A9" w:rsidRDefault="00633A31" w:rsidP="00633A31">
      <w:pPr>
        <w:pStyle w:val="ListParagraph"/>
        <w:numPr>
          <w:ilvl w:val="0"/>
          <w:numId w:val="5"/>
        </w:numPr>
        <w:spacing w:before="100" w:beforeAutospacing="1" w:after="100" w:afterAutospacing="1" w:line="240" w:lineRule="auto"/>
        <w:rPr>
          <w:color w:val="auto"/>
          <w:kern w:val="0"/>
          <w:sz w:val="24"/>
          <w14:ligatures w14:val="none"/>
        </w:rPr>
      </w:pPr>
      <w:r w:rsidRPr="004347A9">
        <w:rPr>
          <w:color w:val="auto"/>
          <w:kern w:val="0"/>
          <w:sz w:val="24"/>
          <w14:ligatures w14:val="none"/>
        </w:rPr>
        <w:t>Property remaining uncollected after this process may be dealt with or disposed of by Invicta Medieval Combat Ltd in accordance with applicable law.</w:t>
      </w:r>
    </w:p>
    <w:p w14:paraId="3B092CAB" w14:textId="77777777" w:rsidR="00633A31" w:rsidRPr="004347A9" w:rsidRDefault="00633A31" w:rsidP="00633A31">
      <w:pPr>
        <w:pStyle w:val="ListParagraph"/>
        <w:numPr>
          <w:ilvl w:val="0"/>
          <w:numId w:val="5"/>
        </w:numPr>
        <w:spacing w:before="100" w:beforeAutospacing="1" w:after="100" w:afterAutospacing="1" w:line="240" w:lineRule="auto"/>
        <w:rPr>
          <w:color w:val="auto"/>
          <w:kern w:val="0"/>
          <w:sz w:val="24"/>
          <w14:ligatures w14:val="none"/>
        </w:rPr>
      </w:pPr>
      <w:r w:rsidRPr="004347A9">
        <w:rPr>
          <w:color w:val="auto"/>
          <w:kern w:val="0"/>
          <w:sz w:val="24"/>
          <w14:ligatures w14:val="none"/>
        </w:rPr>
        <w:t>The Club reserves the right to require earlier removal of items which cause an obstruction, create a health, safety or security concern, interfere with Club operations, or otherwise create an unreasonable burden on the Club.</w:t>
      </w:r>
    </w:p>
    <w:p w14:paraId="1BF6D102" w14:textId="77777777" w:rsidR="00633A31" w:rsidRPr="00022EFA" w:rsidRDefault="00633A31" w:rsidP="00633A31">
      <w:pPr>
        <w:pStyle w:val="ListParagraph"/>
        <w:spacing w:after="0" w:line="259" w:lineRule="auto"/>
        <w:ind w:firstLine="0"/>
        <w:rPr>
          <w:sz w:val="24"/>
          <w:szCs w:val="16"/>
        </w:rPr>
      </w:pPr>
    </w:p>
    <w:p w14:paraId="68AD6207" w14:textId="5E968626" w:rsidR="003402E8" w:rsidRPr="00D50A3D" w:rsidRDefault="00D50A3D" w:rsidP="00D50A3D">
      <w:pPr>
        <w:spacing w:after="0" w:line="259" w:lineRule="auto"/>
        <w:ind w:left="0" w:firstLine="0"/>
        <w:rPr>
          <w:sz w:val="24"/>
          <w:szCs w:val="16"/>
        </w:rPr>
      </w:pPr>
      <w:r w:rsidRPr="00D50A3D">
        <w:rPr>
          <w:sz w:val="24"/>
          <w:szCs w:val="16"/>
        </w:rPr>
        <w:t xml:space="preserve">7. Respect the Facility: </w:t>
      </w:r>
    </w:p>
    <w:p w14:paraId="43EEA1DF" w14:textId="1A4175DC" w:rsidR="003402E8" w:rsidRDefault="003402E8" w:rsidP="00787C3C">
      <w:pPr>
        <w:pStyle w:val="ListParagraph"/>
        <w:numPr>
          <w:ilvl w:val="0"/>
          <w:numId w:val="5"/>
        </w:numPr>
        <w:spacing w:after="0" w:line="259" w:lineRule="auto"/>
        <w:rPr>
          <w:sz w:val="24"/>
          <w:szCs w:val="16"/>
        </w:rPr>
      </w:pPr>
      <w:r>
        <w:rPr>
          <w:sz w:val="24"/>
          <w:szCs w:val="16"/>
        </w:rPr>
        <w:t>Ensure you follow the stated facility rules</w:t>
      </w:r>
    </w:p>
    <w:p w14:paraId="24BB8CDE" w14:textId="5BD2E02A" w:rsidR="00D50A3D" w:rsidRPr="00787C3C" w:rsidRDefault="00D50A3D" w:rsidP="00787C3C">
      <w:pPr>
        <w:pStyle w:val="ListParagraph"/>
        <w:numPr>
          <w:ilvl w:val="0"/>
          <w:numId w:val="5"/>
        </w:numPr>
        <w:spacing w:after="0" w:line="259" w:lineRule="auto"/>
        <w:rPr>
          <w:sz w:val="24"/>
          <w:szCs w:val="16"/>
        </w:rPr>
      </w:pPr>
      <w:r w:rsidRPr="00787C3C">
        <w:rPr>
          <w:sz w:val="24"/>
          <w:szCs w:val="16"/>
        </w:rPr>
        <w:t xml:space="preserve">Keep the training areas clean and clear of rubbish.   </w:t>
      </w:r>
    </w:p>
    <w:p w14:paraId="4A17E056" w14:textId="2DCF6526" w:rsidR="00D50A3D" w:rsidRDefault="00D50A3D" w:rsidP="00787C3C">
      <w:pPr>
        <w:pStyle w:val="ListParagraph"/>
        <w:numPr>
          <w:ilvl w:val="0"/>
          <w:numId w:val="5"/>
        </w:numPr>
        <w:spacing w:after="0" w:line="259" w:lineRule="auto"/>
        <w:rPr>
          <w:sz w:val="24"/>
          <w:szCs w:val="16"/>
        </w:rPr>
      </w:pPr>
      <w:r w:rsidRPr="00787C3C">
        <w:rPr>
          <w:sz w:val="24"/>
          <w:szCs w:val="16"/>
        </w:rPr>
        <w:t xml:space="preserve">Respect the property; refrain from defacing or damaging any part of the facility. </w:t>
      </w:r>
    </w:p>
    <w:p w14:paraId="5719631A" w14:textId="5D9F5AB8" w:rsidR="00787C3C" w:rsidRDefault="00787C3C" w:rsidP="00787C3C">
      <w:pPr>
        <w:pStyle w:val="ListParagraph"/>
        <w:numPr>
          <w:ilvl w:val="0"/>
          <w:numId w:val="5"/>
        </w:numPr>
        <w:spacing w:after="0" w:line="259" w:lineRule="auto"/>
        <w:rPr>
          <w:sz w:val="24"/>
          <w:szCs w:val="16"/>
        </w:rPr>
      </w:pPr>
      <w:r>
        <w:rPr>
          <w:sz w:val="24"/>
          <w:szCs w:val="16"/>
        </w:rPr>
        <w:t>No smoking, vaping or use of e-cigarettes in buildings</w:t>
      </w:r>
    </w:p>
    <w:p w14:paraId="7102426A" w14:textId="5AF8AFA7" w:rsidR="00F23CB8" w:rsidRPr="00633A31" w:rsidRDefault="00787C3C" w:rsidP="00633A31">
      <w:pPr>
        <w:pStyle w:val="ListParagraph"/>
        <w:numPr>
          <w:ilvl w:val="0"/>
          <w:numId w:val="5"/>
        </w:numPr>
        <w:spacing w:after="0" w:line="259" w:lineRule="auto"/>
        <w:rPr>
          <w:sz w:val="24"/>
          <w:szCs w:val="16"/>
        </w:rPr>
      </w:pPr>
      <w:r>
        <w:rPr>
          <w:sz w:val="24"/>
          <w:szCs w:val="16"/>
        </w:rPr>
        <w:t>No smoking, vaping or use of e-cigarettes around any outdoor list or fighting area</w:t>
      </w:r>
      <w:r w:rsidR="002738DC">
        <w:rPr>
          <w:sz w:val="24"/>
          <w:szCs w:val="16"/>
        </w:rPr>
        <w:t>.</w:t>
      </w:r>
    </w:p>
    <w:p w14:paraId="001F1B62" w14:textId="77777777" w:rsidR="00723648" w:rsidRPr="00787C3C" w:rsidRDefault="00723648" w:rsidP="00723648">
      <w:pPr>
        <w:pStyle w:val="ListParagraph"/>
        <w:spacing w:after="0" w:line="259" w:lineRule="auto"/>
        <w:ind w:firstLine="0"/>
        <w:rPr>
          <w:sz w:val="24"/>
          <w:szCs w:val="16"/>
        </w:rPr>
      </w:pPr>
    </w:p>
    <w:p w14:paraId="34DB262E" w14:textId="7FE3FC42" w:rsidR="00D50A3D" w:rsidRPr="00D50A3D" w:rsidRDefault="002738DC" w:rsidP="00D50A3D">
      <w:pPr>
        <w:spacing w:after="0" w:line="259" w:lineRule="auto"/>
        <w:ind w:left="0" w:firstLine="0"/>
        <w:rPr>
          <w:sz w:val="24"/>
          <w:szCs w:val="16"/>
        </w:rPr>
      </w:pPr>
      <w:r>
        <w:rPr>
          <w:sz w:val="24"/>
          <w:szCs w:val="16"/>
        </w:rPr>
        <w:t xml:space="preserve">Violation </w:t>
      </w:r>
      <w:r w:rsidR="00D50A3D" w:rsidRPr="00D50A3D">
        <w:rPr>
          <w:sz w:val="24"/>
          <w:szCs w:val="16"/>
        </w:rPr>
        <w:t xml:space="preserve">of this Code of Conduct may result in suspension or </w:t>
      </w:r>
      <w:r>
        <w:rPr>
          <w:sz w:val="24"/>
          <w:szCs w:val="16"/>
        </w:rPr>
        <w:t xml:space="preserve">termination </w:t>
      </w:r>
      <w:r w:rsidR="00D50A3D" w:rsidRPr="00D50A3D">
        <w:rPr>
          <w:sz w:val="24"/>
          <w:szCs w:val="16"/>
        </w:rPr>
        <w:t xml:space="preserve">of membership, at the </w:t>
      </w:r>
      <w:r>
        <w:rPr>
          <w:sz w:val="24"/>
          <w:szCs w:val="16"/>
        </w:rPr>
        <w:t xml:space="preserve">discretion </w:t>
      </w:r>
      <w:r w:rsidR="00D50A3D" w:rsidRPr="00D50A3D">
        <w:rPr>
          <w:sz w:val="24"/>
          <w:szCs w:val="16"/>
        </w:rPr>
        <w:t xml:space="preserve">of Invicta Presidium. </w:t>
      </w:r>
    </w:p>
    <w:p w14:paraId="1FFB65B7" w14:textId="77777777" w:rsidR="002738DC" w:rsidRDefault="00D50A3D" w:rsidP="00D50A3D">
      <w:pPr>
        <w:spacing w:after="0" w:line="259" w:lineRule="auto"/>
        <w:ind w:left="0" w:firstLine="0"/>
        <w:rPr>
          <w:sz w:val="24"/>
          <w:szCs w:val="16"/>
        </w:rPr>
      </w:pPr>
      <w:r w:rsidRPr="00D50A3D">
        <w:rPr>
          <w:sz w:val="24"/>
          <w:szCs w:val="16"/>
        </w:rPr>
        <w:t xml:space="preserve">For more </w:t>
      </w:r>
      <w:r w:rsidR="002738DC">
        <w:rPr>
          <w:sz w:val="24"/>
          <w:szCs w:val="16"/>
        </w:rPr>
        <w:t xml:space="preserve">information </w:t>
      </w:r>
      <w:r w:rsidRPr="00D50A3D">
        <w:rPr>
          <w:sz w:val="24"/>
          <w:szCs w:val="16"/>
        </w:rPr>
        <w:t xml:space="preserve">or </w:t>
      </w:r>
      <w:r w:rsidR="002738DC">
        <w:rPr>
          <w:sz w:val="24"/>
          <w:szCs w:val="16"/>
        </w:rPr>
        <w:t xml:space="preserve">clarification </w:t>
      </w:r>
      <w:r w:rsidRPr="00D50A3D">
        <w:rPr>
          <w:sz w:val="24"/>
          <w:szCs w:val="16"/>
        </w:rPr>
        <w:t xml:space="preserve">on any aspect of this Code of Conduct, please speak with an Invicta presidium member. </w:t>
      </w:r>
    </w:p>
    <w:p w14:paraId="7F68EC21" w14:textId="77777777" w:rsidR="002738DC" w:rsidRDefault="002738DC" w:rsidP="00D50A3D">
      <w:pPr>
        <w:spacing w:after="0" w:line="259" w:lineRule="auto"/>
        <w:ind w:left="0" w:firstLine="0"/>
        <w:rPr>
          <w:sz w:val="24"/>
          <w:szCs w:val="16"/>
        </w:rPr>
      </w:pPr>
    </w:p>
    <w:p w14:paraId="6AEF4A83" w14:textId="0A79D83A" w:rsidR="003B4490" w:rsidRPr="002738DC" w:rsidRDefault="00D50A3D" w:rsidP="00D50A3D">
      <w:pPr>
        <w:spacing w:after="0" w:line="259" w:lineRule="auto"/>
        <w:ind w:left="0" w:firstLine="0"/>
        <w:rPr>
          <w:sz w:val="24"/>
          <w:szCs w:val="16"/>
        </w:rPr>
      </w:pPr>
      <w:r w:rsidRPr="00D50A3D">
        <w:rPr>
          <w:sz w:val="24"/>
          <w:szCs w:val="16"/>
        </w:rPr>
        <w:t>By training with Invicta, you agree to abide by this Code of Conduct.</w:t>
      </w:r>
      <w:r>
        <w:t xml:space="preserve"> </w:t>
      </w:r>
    </w:p>
    <w:sectPr w:rsidR="003B4490" w:rsidRPr="002738DC">
      <w:footerReference w:type="default" r:id="rId8"/>
      <w:pgSz w:w="11906" w:h="16838"/>
      <w:pgMar w:top="708" w:right="150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BE084" w14:textId="77777777" w:rsidR="005A43A1" w:rsidRDefault="005A43A1" w:rsidP="00723BD2">
      <w:pPr>
        <w:spacing w:after="0" w:line="240" w:lineRule="auto"/>
      </w:pPr>
      <w:r>
        <w:separator/>
      </w:r>
    </w:p>
  </w:endnote>
  <w:endnote w:type="continuationSeparator" w:id="0">
    <w:p w14:paraId="60B95B61" w14:textId="77777777" w:rsidR="005A43A1" w:rsidRDefault="005A43A1" w:rsidP="00723B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FED06" w14:textId="35948169" w:rsidR="00723BD2" w:rsidRDefault="00723BD2" w:rsidP="0058338D">
    <w:pPr>
      <w:pStyle w:val="Footer"/>
    </w:pPr>
    <w:fldSimple w:instr=" FILENAME \* MERGEFORMAT ">
      <w:r>
        <w:rPr>
          <w:noProof/>
        </w:rPr>
        <w:t>Invicta-Code-of-Conduct</w:t>
      </w:r>
    </w:fldSimple>
    <w:r>
      <w:ptab w:relativeTo="margin" w:alignment="center" w:leader="none"/>
    </w:r>
    <w:r>
      <w:ptab w:relativeTo="margin" w:alignment="right" w:leader="none"/>
    </w:r>
    <w:r>
      <w:t xml:space="preserve">Review </w:t>
    </w:r>
    <w:r w:rsidR="0058338D">
      <w:t>D</w:t>
    </w:r>
    <w:r>
      <w:t>ate: December 202</w:t>
    </w:r>
    <w:r w:rsidR="004B19D7">
      <w:t>6</w: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DE63A" w14:textId="77777777" w:rsidR="005A43A1" w:rsidRDefault="005A43A1" w:rsidP="00723BD2">
      <w:pPr>
        <w:spacing w:after="0" w:line="240" w:lineRule="auto"/>
      </w:pPr>
      <w:r>
        <w:separator/>
      </w:r>
    </w:p>
  </w:footnote>
  <w:footnote w:type="continuationSeparator" w:id="0">
    <w:p w14:paraId="5F96087D" w14:textId="77777777" w:rsidR="005A43A1" w:rsidRDefault="005A43A1" w:rsidP="00723B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22F79"/>
    <w:multiLevelType w:val="hybridMultilevel"/>
    <w:tmpl w:val="C39015E6"/>
    <w:lvl w:ilvl="0" w:tplc="62804C5C">
      <w:start w:val="1"/>
      <w:numFmt w:val="decimal"/>
      <w:lvlText w:val="%1."/>
      <w:lvlJc w:val="left"/>
      <w:pPr>
        <w:ind w:left="2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206DD9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08C037E">
      <w:start w:val="1"/>
      <w:numFmt w:val="bullet"/>
      <w:lvlText w:val="▪"/>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8229A5A">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DE2D664">
      <w:start w:val="1"/>
      <w:numFmt w:val="bullet"/>
      <w:lvlText w:val="o"/>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CE41C3E">
      <w:start w:val="1"/>
      <w:numFmt w:val="bullet"/>
      <w:lvlText w:val="▪"/>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CC020A2">
      <w:start w:val="1"/>
      <w:numFmt w:val="bullet"/>
      <w:lvlText w:val="•"/>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C7E389A">
      <w:start w:val="1"/>
      <w:numFmt w:val="bullet"/>
      <w:lvlText w:val="o"/>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1206288">
      <w:start w:val="1"/>
      <w:numFmt w:val="bullet"/>
      <w:lvlText w:val="▪"/>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DEB1260"/>
    <w:multiLevelType w:val="hybridMultilevel"/>
    <w:tmpl w:val="5E601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F529E8"/>
    <w:multiLevelType w:val="hybridMultilevel"/>
    <w:tmpl w:val="010A2E9C"/>
    <w:lvl w:ilvl="0" w:tplc="F278A5B0">
      <w:start w:val="7"/>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662959"/>
    <w:multiLevelType w:val="hybridMultilevel"/>
    <w:tmpl w:val="07F466FE"/>
    <w:lvl w:ilvl="0" w:tplc="76507BF4">
      <w:start w:val="6"/>
      <w:numFmt w:val="decimal"/>
      <w:lvlText w:val="%1."/>
      <w:lvlJc w:val="left"/>
      <w:pPr>
        <w:ind w:left="2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E3670F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C6EF93C">
      <w:start w:val="1"/>
      <w:numFmt w:val="bullet"/>
      <w:lvlText w:val="▪"/>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312F042">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B52BE36">
      <w:start w:val="1"/>
      <w:numFmt w:val="bullet"/>
      <w:lvlText w:val="o"/>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8B8936E">
      <w:start w:val="1"/>
      <w:numFmt w:val="bullet"/>
      <w:lvlText w:val="▪"/>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8B2D222">
      <w:start w:val="1"/>
      <w:numFmt w:val="bullet"/>
      <w:lvlText w:val="•"/>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E063F82">
      <w:start w:val="1"/>
      <w:numFmt w:val="bullet"/>
      <w:lvlText w:val="o"/>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2463FF6">
      <w:start w:val="1"/>
      <w:numFmt w:val="bullet"/>
      <w:lvlText w:val="▪"/>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F98444B"/>
    <w:multiLevelType w:val="hybridMultilevel"/>
    <w:tmpl w:val="5674F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E30D04"/>
    <w:multiLevelType w:val="hybridMultilevel"/>
    <w:tmpl w:val="2C308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D7333A"/>
    <w:multiLevelType w:val="hybridMultilevel"/>
    <w:tmpl w:val="F7EA5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69E58AF"/>
    <w:multiLevelType w:val="hybridMultilevel"/>
    <w:tmpl w:val="6DDE7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F2E27FC"/>
    <w:multiLevelType w:val="hybridMultilevel"/>
    <w:tmpl w:val="42BA46A6"/>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A1857D5"/>
    <w:multiLevelType w:val="hybridMultilevel"/>
    <w:tmpl w:val="B5F02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0064479">
    <w:abstractNumId w:val="0"/>
  </w:num>
  <w:num w:numId="2" w16cid:durableId="1019744974">
    <w:abstractNumId w:val="3"/>
  </w:num>
  <w:num w:numId="3" w16cid:durableId="723479886">
    <w:abstractNumId w:val="4"/>
  </w:num>
  <w:num w:numId="4" w16cid:durableId="1961296960">
    <w:abstractNumId w:val="5"/>
  </w:num>
  <w:num w:numId="5" w16cid:durableId="1626886554">
    <w:abstractNumId w:val="7"/>
  </w:num>
  <w:num w:numId="6" w16cid:durableId="1546792488">
    <w:abstractNumId w:val="9"/>
  </w:num>
  <w:num w:numId="7" w16cid:durableId="1966543042">
    <w:abstractNumId w:val="1"/>
  </w:num>
  <w:num w:numId="8" w16cid:durableId="599409719">
    <w:abstractNumId w:val="6"/>
  </w:num>
  <w:num w:numId="9" w16cid:durableId="1075325460">
    <w:abstractNumId w:val="2"/>
  </w:num>
  <w:num w:numId="10" w16cid:durableId="12323239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490"/>
    <w:rsid w:val="00022EFA"/>
    <w:rsid w:val="00041B6E"/>
    <w:rsid w:val="00163284"/>
    <w:rsid w:val="001E431F"/>
    <w:rsid w:val="001E6595"/>
    <w:rsid w:val="002738DC"/>
    <w:rsid w:val="00301B74"/>
    <w:rsid w:val="003077DE"/>
    <w:rsid w:val="003402E8"/>
    <w:rsid w:val="003B4490"/>
    <w:rsid w:val="003D01CC"/>
    <w:rsid w:val="004347A9"/>
    <w:rsid w:val="004710BC"/>
    <w:rsid w:val="004B19D7"/>
    <w:rsid w:val="0058338D"/>
    <w:rsid w:val="005A43A1"/>
    <w:rsid w:val="005F3C19"/>
    <w:rsid w:val="00633A31"/>
    <w:rsid w:val="00663CC2"/>
    <w:rsid w:val="006D702B"/>
    <w:rsid w:val="00723648"/>
    <w:rsid w:val="00723BD2"/>
    <w:rsid w:val="00787C3C"/>
    <w:rsid w:val="00885445"/>
    <w:rsid w:val="00BF05A7"/>
    <w:rsid w:val="00C30279"/>
    <w:rsid w:val="00CF09BA"/>
    <w:rsid w:val="00D21427"/>
    <w:rsid w:val="00D50A3D"/>
    <w:rsid w:val="00E4236C"/>
    <w:rsid w:val="00EE4BD9"/>
    <w:rsid w:val="00F23C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F3CC5"/>
  <w15:docId w15:val="{9F388CFF-8632-4F11-BBA5-F7F7069CA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4" w:line="266" w:lineRule="auto"/>
      <w:ind w:left="10" w:hanging="10"/>
    </w:pPr>
    <w:rPr>
      <w:rFonts w:ascii="Times New Roman" w:eastAsia="Times New Roman" w:hAnsi="Times New Roman" w:cs="Times New Roman"/>
      <w:color w:val="000000"/>
      <w:sz w:val="22"/>
    </w:rPr>
  </w:style>
  <w:style w:type="paragraph" w:styleId="Heading3">
    <w:name w:val="heading 3"/>
    <w:basedOn w:val="Normal"/>
    <w:link w:val="Heading3Char"/>
    <w:uiPriority w:val="9"/>
    <w:qFormat/>
    <w:rsid w:val="00F23CB8"/>
    <w:pPr>
      <w:spacing w:before="100" w:beforeAutospacing="1" w:after="100" w:afterAutospacing="1" w:line="240" w:lineRule="auto"/>
      <w:ind w:left="0" w:firstLine="0"/>
      <w:outlineLvl w:val="2"/>
    </w:pPr>
    <w:rPr>
      <w:b/>
      <w:bCs/>
      <w:color w:val="auto"/>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3B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3BD2"/>
    <w:rPr>
      <w:rFonts w:ascii="Times New Roman" w:eastAsia="Times New Roman" w:hAnsi="Times New Roman" w:cs="Times New Roman"/>
      <w:color w:val="000000"/>
      <w:sz w:val="22"/>
    </w:rPr>
  </w:style>
  <w:style w:type="paragraph" w:styleId="Footer">
    <w:name w:val="footer"/>
    <w:basedOn w:val="Normal"/>
    <w:link w:val="FooterChar"/>
    <w:uiPriority w:val="99"/>
    <w:unhideWhenUsed/>
    <w:rsid w:val="00723B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3BD2"/>
    <w:rPr>
      <w:rFonts w:ascii="Times New Roman" w:eastAsia="Times New Roman" w:hAnsi="Times New Roman" w:cs="Times New Roman"/>
      <w:color w:val="000000"/>
      <w:sz w:val="22"/>
    </w:rPr>
  </w:style>
  <w:style w:type="paragraph" w:styleId="ListParagraph">
    <w:name w:val="List Paragraph"/>
    <w:basedOn w:val="Normal"/>
    <w:uiPriority w:val="34"/>
    <w:qFormat/>
    <w:rsid w:val="00D50A3D"/>
    <w:pPr>
      <w:ind w:left="720"/>
      <w:contextualSpacing/>
    </w:pPr>
  </w:style>
  <w:style w:type="paragraph" w:customStyle="1" w:styleId="pdq2pgselectionanchorcontainer">
    <w:name w:val="pdq2pg_selectionanchorcontainer"/>
    <w:basedOn w:val="Normal"/>
    <w:rsid w:val="00723648"/>
    <w:pPr>
      <w:spacing w:before="100" w:beforeAutospacing="1" w:after="100" w:afterAutospacing="1" w:line="240" w:lineRule="auto"/>
      <w:ind w:left="0" w:firstLine="0"/>
    </w:pPr>
    <w:rPr>
      <w:color w:val="auto"/>
      <w:kern w:val="0"/>
      <w:sz w:val="24"/>
      <w14:ligatures w14:val="none"/>
    </w:rPr>
  </w:style>
  <w:style w:type="character" w:styleId="Strong">
    <w:name w:val="Strong"/>
    <w:basedOn w:val="DefaultParagraphFont"/>
    <w:uiPriority w:val="22"/>
    <w:qFormat/>
    <w:rsid w:val="00723648"/>
    <w:rPr>
      <w:b/>
      <w:bCs/>
    </w:rPr>
  </w:style>
  <w:style w:type="paragraph" w:styleId="NormalWeb">
    <w:name w:val="Normal (Web)"/>
    <w:basedOn w:val="Normal"/>
    <w:uiPriority w:val="99"/>
    <w:semiHidden/>
    <w:unhideWhenUsed/>
    <w:rsid w:val="00723648"/>
    <w:pPr>
      <w:spacing w:before="100" w:beforeAutospacing="1" w:after="100" w:afterAutospacing="1" w:line="240" w:lineRule="auto"/>
      <w:ind w:left="0" w:firstLine="0"/>
    </w:pPr>
    <w:rPr>
      <w:color w:val="auto"/>
      <w:kern w:val="0"/>
      <w:sz w:val="24"/>
      <w14:ligatures w14:val="none"/>
    </w:rPr>
  </w:style>
  <w:style w:type="character" w:customStyle="1" w:styleId="Heading3Char">
    <w:name w:val="Heading 3 Char"/>
    <w:basedOn w:val="DefaultParagraphFont"/>
    <w:link w:val="Heading3"/>
    <w:uiPriority w:val="9"/>
    <w:rsid w:val="00F23CB8"/>
    <w:rPr>
      <w:rFonts w:ascii="Times New Roman" w:eastAsia="Times New Roman" w:hAnsi="Times New Roman" w:cs="Times New Roman"/>
      <w:b/>
      <w:bCs/>
      <w:kern w:val="0"/>
      <w:sz w:val="27"/>
      <w:szCs w:val="27"/>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495</Words>
  <Characters>2828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Microsoft Word - Invicta code of conduct</vt:lpstr>
    </vt:vector>
  </TitlesOfParts>
  <Company/>
  <LinksUpToDate>false</LinksUpToDate>
  <CharactersWithSpaces>3317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Invicta code of conduct</dc:title>
  <dc:subject/>
  <dc:creator>Ben Robertson</dc:creator>
  <cp:keywords/>
  <cp:lastModifiedBy>Steve Hegarty</cp:lastModifiedBy>
  <cp:revision>3</cp:revision>
  <dcterms:created xsi:type="dcterms:W3CDTF">2026-08-25T10:13:00Z</dcterms:created>
  <dcterms:modified xsi:type="dcterms:W3CDTF">2026-08-25T10:16:00Z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8d161a0b-cc77-49e2-bdc1-e656cec4dcdf</vt:lpwstr>
  </property>
</Properties>
</file>